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AB8" w:rsidRDefault="006B3AB8" w:rsidP="00376A9A">
      <w:pPr>
        <w:jc w:val="center"/>
        <w:rPr>
          <w:b/>
          <w:sz w:val="24"/>
        </w:rPr>
      </w:pPr>
      <w:r w:rsidRPr="0078465D">
        <w:rPr>
          <w:b/>
          <w:sz w:val="24"/>
          <w:szCs w:val="28"/>
        </w:rPr>
        <w:t>LISTA DE VERIFICACIÓN</w:t>
      </w:r>
      <w:r>
        <w:rPr>
          <w:b/>
          <w:sz w:val="24"/>
          <w:szCs w:val="28"/>
        </w:rPr>
        <w:t xml:space="preserve"> – ANEXO 1</w:t>
      </w:r>
    </w:p>
    <w:p w:rsidR="002C6C1A" w:rsidRDefault="00376A9A" w:rsidP="002C6C1A">
      <w:pPr>
        <w:jc w:val="center"/>
        <w:rPr>
          <w:b/>
          <w:sz w:val="24"/>
        </w:rPr>
      </w:pPr>
      <w:r w:rsidRPr="00376A9A">
        <w:rPr>
          <w:b/>
          <w:sz w:val="24"/>
        </w:rPr>
        <w:t xml:space="preserve">ACREDITACIÓN DE </w:t>
      </w:r>
      <w:r w:rsidR="00661ECB">
        <w:rPr>
          <w:b/>
          <w:sz w:val="24"/>
        </w:rPr>
        <w:t xml:space="preserve">BANCO DE TEJIDOS </w:t>
      </w:r>
    </w:p>
    <w:p w:rsidR="002E6F60" w:rsidRPr="007C246D" w:rsidRDefault="002E6F60" w:rsidP="002E6F60">
      <w:pPr>
        <w:jc w:val="center"/>
      </w:pPr>
      <w:r>
        <w:t>(Lo que se verificará</w:t>
      </w:r>
      <w:r w:rsidRPr="007C246D">
        <w:t xml:space="preserve"> en la visita de inspección)</w:t>
      </w:r>
    </w:p>
    <w:tbl>
      <w:tblPr>
        <w:tblW w:w="85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8"/>
        <w:gridCol w:w="185"/>
        <w:gridCol w:w="885"/>
        <w:gridCol w:w="873"/>
        <w:gridCol w:w="1930"/>
        <w:gridCol w:w="1976"/>
      </w:tblGrid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1. </w:t>
            </w:r>
            <w:r w:rsidR="001D6AAF"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ÁREA</w:t>
            </w: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DE USUARIOS 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NO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Área de atención al usuario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Sala de espera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Baños para uso del usuario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8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Área de recepción de muestras que cuenta con: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Lector de código de barras (identificación de la muestra)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2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Impresora 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374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Canastilla/coche de transporte de muestras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28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set de insumos de distribución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28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Contenedor térmico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2. SEGUIMIENTO DE PACIENTES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Realiza seguimiento a pacientes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 cargo de:  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PROGRAMADA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OCASIONAL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Médico Especialista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Trabajador/a Social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otro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2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3- MEDICINA PREVENTIVA</w:t>
            </w:r>
          </w:p>
        </w:tc>
      </w:tr>
      <w:tr w:rsidR="00661ECB" w:rsidRPr="00661ECB" w:rsidTr="00661ECB">
        <w:trPr>
          <w:trHeight w:val="435"/>
          <w:jc w:val="center"/>
        </w:trPr>
        <w:tc>
          <w:tcPr>
            <w:tcW w:w="46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Programa de educación sobre Salud: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PROGRAMA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SIN PROGRAMA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Charlas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videos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Otros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4. SANEAMIENTO AMBIENTAL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Cuenta con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NO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Servicio de atención al medio ambiente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 cargo de:  excluyentes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Promotor de Saneamiento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Supervisor de Saneamiento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Profesional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Otros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Realiza acciones de control de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Eliminación de basuras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Alimentos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Salud ocupacional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852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SERVICIOS INTERMEDIOS (</w:t>
            </w:r>
            <w:r w:rsidR="001D6AAF"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ÁREA</w:t>
            </w: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TÉCNICA)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5. ZONA DE </w:t>
            </w:r>
            <w:r w:rsidR="001D6AAF"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CENTRIFUGACIÓN</w:t>
            </w: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DE MUESTRAS 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NO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8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lastRenderedPageBreak/>
              <w:t xml:space="preserve">Cuenta con: 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Centrifuga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Canastilla / Coche para transporte de material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Set de recipientes para manejo de desechos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 cargo de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Técnico de Laboratorio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Otro 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6. </w:t>
            </w:r>
            <w:r w:rsidR="001D6AAF"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ESTERILIZACIÓN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NO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Servicio de esterilización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Es un servicio centralizado / contratado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Realiza esterilización por 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excluyente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Ebullición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Autoclave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Gases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Tiene personal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Exclusivo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No exclusivo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Asignado al sector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7. </w:t>
            </w:r>
            <w:r w:rsidR="001D6AAF"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ÁREA</w:t>
            </w: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BLANCA DE PROCESAMIENTO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NO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 cargo de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Técnico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8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Cuenta con: 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Vestidores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Zona de lavado de manos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Cabina de flujo laminar Clase 2 tipo All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Balanza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Sellador al vacío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Mesa auxiliar de insumos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Silla de Laboratorio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Contenedor térmico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Agitador orbital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Sierra de hueso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Molino de hueso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Bomba de succión 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Sellador térmico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Teléfono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Set de recipientes para manejo de desechos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Liofiliozadora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Vitrina/estantería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Dermátomo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Equipos de protección personal 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8. FARMACIA 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Como servicio organizado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NO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Cuenta con servicio de farmacia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 cargo de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excluyentes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Químico farmacéutico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Otros: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Tiene depósito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General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9. AREA DE ALMACENAMIENTO TEMPORAL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NO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8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Cuenta con: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Refrigerador profesional de laboratorio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Ultra congelador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Extintor de incendios portátil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Controles de temperatura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28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Tiene personal asignado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Horarios       excluyentes     hora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 HORAS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8-16 HORAS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Técnico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10. ALMACENAMIENTO DEFINITIVO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NO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8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Cuenta con: 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Ultra congelador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Refrigerador de laboratorio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Congelador (seroteca)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Contenedor de nitrógeno líquido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Extintor de incendios portátil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Controles de temperatura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11. LABORATORIO 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NO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Como servicio organizado propio o contratado (evidenciar contrato)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Realiza: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Laboratorio de inmunología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Laboratorio de biología molecular (pre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PCR-PCR)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Laboratorio de microbiología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12. DOCENCIA NO UNIVERSITARIA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Realiza entrenamiento al personal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NO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Técnico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Administrativo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Realiza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Instrucción formal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Instrucción  no formal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SERVICIOS ADMINISTRATIVOS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13- DIRECCION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Señale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Cuenta con Director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4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14. </w:t>
            </w:r>
            <w:r w:rsidR="001D6AAF"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ADMINISTRACIÓN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Señale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Cuenta con administrador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 capacitación específica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Tiene personal exclusivamente dedicado a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Personal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Suministros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Financiero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Información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Servicios Generales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Mantenimiento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15. TALENTO HUMANO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Señale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Cuenta con Departamento de Personal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 cargo de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Profesional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Técnico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Tiene personal designado 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Selección y registro de personal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Control de personal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Desarrollo de personal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16. SUMINISTROS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Señale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Cuenta con departamento de suministros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Centralizado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 cargo de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Profesional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Técnico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Designa personal a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Adquisiciones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Almacén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Inventarios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4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17. FINANCIERO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Señale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Tiene Departamento Financiero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 cargo de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Profesional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Técnico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Designa personal exclusivamente 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Presupuesto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Contabilidad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Costos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Tesorería y Cajas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Cuentas y Cobranzas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Existe un sistema de costos establecido por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Departamento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Paciente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18. </w:t>
            </w:r>
            <w:r w:rsidR="001D6AAF"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ESTADÍSTICA</w:t>
            </w: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 </w:t>
            </w:r>
            <w:r w:rsidR="001D6AAF"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INFORMACIÓN</w:t>
            </w:r>
            <w:bookmarkStart w:id="0" w:name="_GoBack"/>
            <w:bookmarkEnd w:id="0"/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Señale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Tiene servicio de información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 cargo de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excluyentes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Profesional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Técnico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Designa personal a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Trazabilidad de tejidos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Registros Médicos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Procesamiento de datos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Emisión y análisis de la información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Cuenta con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Archivo  centralizado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Índice Diagnóstico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El procesamiento de datos se realiza EXCLUYENTES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Manual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Sistematizado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19. SERVICIOS GENERALES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Señale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Tiene departamento de servicios generales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 cargo de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excluyentes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Profesional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Técnico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Otros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Designa personal a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Comunicaciones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Aseo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Lavandería y ropería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Vigilancia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Cuenta con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Teléfono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Vehículos de uso múltiple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Lavandería 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Tiene lavandería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Manual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Semimecanizado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Automatizado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Tercerizado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Ropería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Tiene ropería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Personal de aseo específico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Áreas estériles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Manual de bioseguridad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20. MANTENIMIENTO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Señale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Cuenta con Departamento de Mantenimiento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 cargo de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excluyentes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Profesional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Técnico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Otro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Realiza mantenimiento verificar plan por equipos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Correctivo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Preventivo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DERECHOS DE LOS PACIENTES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852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21. DERECHOS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Señale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NO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Se entrega información en formato y lenguaje claro y sencillo, a los y las pacientes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a.     Sobre sus derechos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b.    Sobres sus responsabilidades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La institución presta atención respetuosa ante los valores, durante la realización de procedimientos, exploraciones y tratamientos.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a.     Ante los valores de los pacientes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b.    Ante las creencias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c.     Ante su intimidad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Se identifica correctamente al paciente (utilizando identificadores)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 proceso se realiza antes de la ejecución de procedimientos y tratamientos.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La Unidad de Salud y el personal que labora, respetan y garantizan la confidencialidad de la información proporcionada por el o la paciente.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La Unidad de Salud, dispone de procedimientos que definen los procesos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b.    Verificación correcta de los documentos del paciente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c.     Funcionamiento correcto de los equipos.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La Unidad de Salud, dispone de normas y procedimientos para la higiene de manos.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La institución implementa medidas y procedimientos para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a.     Reducir el riesgo de daño al personal, producido por caídas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b.   Proteger contra agresiones físicas por parte de visitas al personal.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La institución identifica y proporciona protección a: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a.     Niños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b.    Ancianos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c.     Discapacitados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d.    Demás población vulnerable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Se describen en documentos oficiales de la Unidad de Salud: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a.     Los casos en que debe requerir el consentimiento informado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b.    El documento y/o formulario, que  describa  las características e información sobre el procedimiento a realizar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c.     Objetivos de la intervención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d.    Sus características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e.     Problemas relacionados con la recuperación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f.     Nombres y firma del paciente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g.    Del profesional responsable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h.     Fecha de obtención del consentimiento.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55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 procedimiento quirúrgico no se inicia hasta que todas las preguntas y preocupaciones del paciente y familiares, queden resueltas.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661ECB" w:rsidRPr="00661ECB" w:rsidTr="00661ECB">
        <w:trPr>
          <w:trHeight w:val="270"/>
          <w:jc w:val="center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La institución proporciona información para fortalecer la decisión de donación de órganos y tejidos.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CB" w:rsidRPr="00661ECB" w:rsidRDefault="00661ECB" w:rsidP="00661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1EC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</w:tbl>
    <w:p w:rsidR="00376A9A" w:rsidRPr="00376A9A" w:rsidRDefault="00376A9A" w:rsidP="00376A9A">
      <w:pPr>
        <w:jc w:val="center"/>
        <w:rPr>
          <w:b/>
          <w:sz w:val="24"/>
        </w:rPr>
      </w:pPr>
    </w:p>
    <w:sectPr w:rsidR="00376A9A" w:rsidRPr="00376A9A" w:rsidSect="00C6562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120" w:rsidRDefault="00501120" w:rsidP="00FD5871">
      <w:pPr>
        <w:spacing w:after="0" w:line="240" w:lineRule="auto"/>
      </w:pPr>
      <w:r>
        <w:separator/>
      </w:r>
    </w:p>
  </w:endnote>
  <w:endnote w:type="continuationSeparator" w:id="0">
    <w:p w:rsidR="00501120" w:rsidRDefault="00501120" w:rsidP="00FD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120" w:rsidRDefault="00501120" w:rsidP="00FD5871">
      <w:pPr>
        <w:spacing w:after="0" w:line="240" w:lineRule="auto"/>
      </w:pPr>
      <w:r>
        <w:separator/>
      </w:r>
    </w:p>
  </w:footnote>
  <w:footnote w:type="continuationSeparator" w:id="0">
    <w:p w:rsidR="00501120" w:rsidRDefault="00501120" w:rsidP="00FD5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4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6B3AB8" w:rsidRPr="00C25097" w:rsidTr="006B3AB8">
      <w:trPr>
        <w:trHeight w:val="527"/>
      </w:trPr>
      <w:tc>
        <w:tcPr>
          <w:tcW w:w="2586" w:type="dxa"/>
          <w:vMerge w:val="restart"/>
          <w:vAlign w:val="center"/>
        </w:tcPr>
        <w:p w:rsidR="006B3AB8" w:rsidRPr="00C25097" w:rsidRDefault="001D6AAF" w:rsidP="00F1074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noProof/>
              <w:lang w:eastAsia="es-ES"/>
            </w:rPr>
            <w:drawing>
              <wp:inline distT="0" distB="0" distL="0" distR="0" wp14:anchorId="73C0B8C9" wp14:editId="437DF5F3">
                <wp:extent cx="1457325" cy="419100"/>
                <wp:effectExtent l="0" t="0" r="9525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338" t="41357" r="32111" b="429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:rsidR="006B3AB8" w:rsidRPr="00C25097" w:rsidRDefault="006B3AB8" w:rsidP="00661ECB">
          <w:pPr>
            <w:jc w:val="center"/>
            <w:rPr>
              <w:rFonts w:ascii="Arial" w:hAnsi="Arial" w:cs="Arial"/>
              <w:b/>
            </w:rPr>
          </w:pPr>
          <w:r w:rsidRPr="00C25097">
            <w:rPr>
              <w:rFonts w:ascii="Arial" w:hAnsi="Arial" w:cs="Arial"/>
              <w:b/>
            </w:rPr>
            <w:t>I</w:t>
          </w:r>
          <w:r>
            <w:rPr>
              <w:rFonts w:ascii="Arial" w:hAnsi="Arial" w:cs="Arial"/>
              <w:b/>
            </w:rPr>
            <w:t xml:space="preserve">NSTRUMENTO GUÍA </w:t>
          </w:r>
          <w:r w:rsidRPr="006B3AB8">
            <w:rPr>
              <w:rFonts w:ascii="Arial" w:hAnsi="Arial" w:cs="Arial"/>
              <w:b/>
            </w:rPr>
            <w:t xml:space="preserve">PARA LA VISITA DE INSPECCIÓN </w:t>
          </w:r>
          <w:r w:rsidR="00661ECB">
            <w:rPr>
              <w:rFonts w:ascii="Arial" w:hAnsi="Arial" w:cs="Arial"/>
              <w:b/>
            </w:rPr>
            <w:t>DEL BANCO DE TEJIDOS</w:t>
          </w:r>
        </w:p>
      </w:tc>
      <w:tc>
        <w:tcPr>
          <w:tcW w:w="3184" w:type="dxa"/>
          <w:vAlign w:val="center"/>
        </w:tcPr>
        <w:p w:rsidR="006B3AB8" w:rsidRPr="00C25097" w:rsidRDefault="006B3AB8" w:rsidP="001D6AAF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1D6AAF">
            <w:rPr>
              <w:rFonts w:ascii="Arial" w:eastAsia="Times New Roman" w:hAnsi="Arial" w:cs="Arial"/>
              <w:sz w:val="20"/>
              <w:szCs w:val="20"/>
              <w:lang w:eastAsia="es-ES"/>
            </w:rPr>
            <w:t>06-07-20021</w:t>
          </w:r>
        </w:p>
      </w:tc>
    </w:tr>
    <w:tr w:rsidR="006B3AB8" w:rsidRPr="00C25097" w:rsidTr="006B3AB8">
      <w:trPr>
        <w:trHeight w:val="347"/>
      </w:trPr>
      <w:tc>
        <w:tcPr>
          <w:tcW w:w="2586" w:type="dxa"/>
          <w:vMerge/>
        </w:tcPr>
        <w:p w:rsidR="006B3AB8" w:rsidRPr="00C25097" w:rsidRDefault="006B3AB8" w:rsidP="00F10745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:rsidR="006B3AB8" w:rsidRPr="00C25097" w:rsidRDefault="006B3AB8" w:rsidP="00F1074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</w:rPr>
          </w:pPr>
        </w:p>
      </w:tc>
      <w:tc>
        <w:tcPr>
          <w:tcW w:w="3184" w:type="dxa"/>
          <w:vAlign w:val="center"/>
        </w:tcPr>
        <w:p w:rsidR="006B3AB8" w:rsidRPr="00C25097" w:rsidRDefault="006B3AB8" w:rsidP="00501CD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</w:rPr>
          </w:pPr>
          <w:r w:rsidRPr="00C25097">
            <w:rPr>
              <w:rFonts w:ascii="Arial" w:eastAsia="Calibri" w:hAnsi="Arial" w:cs="Arial"/>
              <w:b/>
              <w:sz w:val="20"/>
            </w:rPr>
            <w:t xml:space="preserve">CÓDIGO: </w:t>
          </w:r>
          <w:r w:rsidRPr="006B3AB8">
            <w:rPr>
              <w:rFonts w:ascii="Arial" w:eastAsia="Calibri" w:hAnsi="Arial" w:cs="Arial"/>
              <w:sz w:val="20"/>
            </w:rPr>
            <w:t>R</w:t>
          </w:r>
          <w:r w:rsidR="00501CDC">
            <w:rPr>
              <w:rFonts w:ascii="Arial" w:eastAsia="Calibri" w:hAnsi="Arial" w:cs="Arial"/>
              <w:sz w:val="20"/>
            </w:rPr>
            <w:t>G-INDOT-362</w:t>
          </w:r>
        </w:p>
      </w:tc>
    </w:tr>
    <w:tr w:rsidR="006B3AB8" w:rsidRPr="00C25097" w:rsidTr="006B3AB8">
      <w:trPr>
        <w:trHeight w:val="300"/>
      </w:trPr>
      <w:tc>
        <w:tcPr>
          <w:tcW w:w="2586" w:type="dxa"/>
          <w:vMerge/>
        </w:tcPr>
        <w:p w:rsidR="006B3AB8" w:rsidRPr="00C25097" w:rsidRDefault="006B3AB8" w:rsidP="00F10745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:rsidR="006B3AB8" w:rsidRPr="00C25097" w:rsidRDefault="006B3AB8" w:rsidP="001D6AA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b/>
            </w:rPr>
            <w:t xml:space="preserve">Versión: </w:t>
          </w:r>
          <w:r w:rsidRPr="006B3AB8">
            <w:rPr>
              <w:rFonts w:ascii="Arial" w:eastAsia="Calibri" w:hAnsi="Arial" w:cs="Arial"/>
            </w:rPr>
            <w:t>0</w:t>
          </w:r>
          <w:r w:rsidR="001D6AAF">
            <w:rPr>
              <w:rFonts w:ascii="Arial" w:eastAsia="Calibri" w:hAnsi="Arial" w:cs="Arial"/>
            </w:rPr>
            <w:t>2</w:t>
          </w:r>
        </w:p>
      </w:tc>
      <w:tc>
        <w:tcPr>
          <w:tcW w:w="3184" w:type="dxa"/>
          <w:vMerge w:val="restart"/>
          <w:vAlign w:val="center"/>
        </w:tcPr>
        <w:p w:rsidR="006B3AB8" w:rsidRPr="00C25097" w:rsidRDefault="006B3AB8" w:rsidP="00F10745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501120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501120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6B3AB8" w:rsidRPr="00C25097" w:rsidTr="006B3AB8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:rsidR="006B3AB8" w:rsidRPr="00C25097" w:rsidRDefault="006B3AB8" w:rsidP="00F10745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6B3AB8" w:rsidRPr="00C25097" w:rsidRDefault="006B3AB8" w:rsidP="00F1074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</w:rPr>
          </w:pPr>
          <w:r w:rsidRPr="00C25097">
            <w:rPr>
              <w:rFonts w:ascii="Arial" w:eastAsia="Calibri" w:hAnsi="Arial" w:cs="Arial"/>
              <w:b/>
              <w:sz w:val="12"/>
            </w:rPr>
            <w:t xml:space="preserve">PUBLICADO    EN </w:t>
          </w:r>
          <w:r w:rsidR="001D6AAF" w:rsidRPr="00C25097">
            <w:rPr>
              <w:rFonts w:ascii="Arial" w:eastAsia="Calibri" w:hAnsi="Arial" w:cs="Arial"/>
              <w:b/>
              <w:sz w:val="12"/>
            </w:rPr>
            <w:t>ANÁLISIS</w:t>
          </w:r>
          <w:r w:rsidRPr="00C25097">
            <w:rPr>
              <w:rFonts w:ascii="Arial" w:eastAsia="Calibri" w:hAnsi="Arial" w:cs="Arial"/>
              <w:b/>
              <w:sz w:val="12"/>
            </w:rPr>
            <w:t xml:space="preserve">           BORRADOR        OBSOLETO</w:t>
          </w:r>
        </w:p>
        <w:p w:rsidR="006B3AB8" w:rsidRPr="00C25097" w:rsidRDefault="00633A89" w:rsidP="00F1074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C153037" wp14:editId="03E7AC2A">
                    <wp:simplePos x="0" y="0"/>
                    <wp:positionH relativeFrom="column">
                      <wp:posOffset>1983740</wp:posOffset>
                    </wp:positionH>
                    <wp:positionV relativeFrom="paragraph">
                      <wp:posOffset>41275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1BA7A41" id="Rectángulo 10" o:spid="_x0000_s1026" style="position:absolute;margin-left:156.2pt;margin-top:3.2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HB1DOn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9C4763C" wp14:editId="30F8D7BB">
                    <wp:simplePos x="0" y="0"/>
                    <wp:positionH relativeFrom="column">
                      <wp:posOffset>1444625</wp:posOffset>
                    </wp:positionH>
                    <wp:positionV relativeFrom="paragraph">
                      <wp:posOffset>41275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F3BEAFC" id="Rectángulo 8" o:spid="_x0000_s1026" style="position:absolute;margin-left:113.75pt;margin-top:3.2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"/>
                </w:pict>
              </mc:Fallback>
            </mc:AlternateContent>
          </w:r>
          <w:r w:rsidR="006B3AB8">
            <w:rPr>
              <w:rFonts w:ascii="Arial" w:eastAsia="Calibri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578E50B" wp14:editId="19F7B51C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311E516" id="Rectángulo 9" o:spid="_x0000_s1026" style="position:absolute;margin-left:67.35pt;margin-top:2.8pt;width:12.7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 w:rsidR="006B3AB8">
            <w:rPr>
              <w:rFonts w:ascii="Arial" w:eastAsia="Calibri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4EEBAC0B" wp14:editId="4233F6AA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F94DB97" id="Rectángulo 7" o:spid="_x0000_s1026" style="position:absolute;margin-left:24.05pt;margin-top:3.15pt;width:12.75pt;height: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:rsidR="006B3AB8" w:rsidRPr="00C25097" w:rsidRDefault="006B3AB8" w:rsidP="00F10745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:rsidR="006B3AB8" w:rsidRDefault="006B3A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60"/>
    <w:rsid w:val="00021A29"/>
    <w:rsid w:val="001450C6"/>
    <w:rsid w:val="0015122E"/>
    <w:rsid w:val="0016132C"/>
    <w:rsid w:val="001D5260"/>
    <w:rsid w:val="001D6AAF"/>
    <w:rsid w:val="0024246E"/>
    <w:rsid w:val="002C6C1A"/>
    <w:rsid w:val="002E6F60"/>
    <w:rsid w:val="00374946"/>
    <w:rsid w:val="00376A9A"/>
    <w:rsid w:val="003919F3"/>
    <w:rsid w:val="003D1ADB"/>
    <w:rsid w:val="00501120"/>
    <w:rsid w:val="00501CDC"/>
    <w:rsid w:val="005E5F76"/>
    <w:rsid w:val="00633A89"/>
    <w:rsid w:val="00661ECB"/>
    <w:rsid w:val="006B3AB8"/>
    <w:rsid w:val="0078465D"/>
    <w:rsid w:val="00884613"/>
    <w:rsid w:val="008A3052"/>
    <w:rsid w:val="00B02B37"/>
    <w:rsid w:val="00C44FE4"/>
    <w:rsid w:val="00C65623"/>
    <w:rsid w:val="00D45669"/>
    <w:rsid w:val="00D50F95"/>
    <w:rsid w:val="00E91402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4093C-4A17-4CB2-AC82-A18E50C8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871"/>
  </w:style>
  <w:style w:type="paragraph" w:styleId="Piedepgina">
    <w:name w:val="footer"/>
    <w:basedOn w:val="Normal"/>
    <w:link w:val="PiedepginaCar"/>
    <w:uiPriority w:val="99"/>
    <w:unhideWhenUsed/>
    <w:rsid w:val="00FD5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871"/>
  </w:style>
  <w:style w:type="character" w:styleId="Hipervnculo">
    <w:name w:val="Hyperlink"/>
    <w:basedOn w:val="Fuentedeprrafopredeter"/>
    <w:uiPriority w:val="99"/>
    <w:semiHidden/>
    <w:unhideWhenUsed/>
    <w:rsid w:val="002E6F6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E6F60"/>
    <w:rPr>
      <w:color w:val="800080"/>
      <w:u w:val="single"/>
    </w:rPr>
  </w:style>
  <w:style w:type="paragraph" w:customStyle="1" w:styleId="xl65">
    <w:name w:val="xl65"/>
    <w:basedOn w:val="Normal"/>
    <w:rsid w:val="002E6F6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66">
    <w:name w:val="xl66"/>
    <w:basedOn w:val="Normal"/>
    <w:rsid w:val="002E6F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67">
    <w:name w:val="xl67"/>
    <w:basedOn w:val="Normal"/>
    <w:rsid w:val="002E6F6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68">
    <w:name w:val="xl68"/>
    <w:basedOn w:val="Normal"/>
    <w:rsid w:val="002E6F60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69">
    <w:name w:val="xl69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0">
    <w:name w:val="xl70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1">
    <w:name w:val="xl71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2">
    <w:name w:val="xl72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3">
    <w:name w:val="xl73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4">
    <w:name w:val="xl74"/>
    <w:basedOn w:val="Normal"/>
    <w:rsid w:val="002E6F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5">
    <w:name w:val="xl75"/>
    <w:basedOn w:val="Normal"/>
    <w:rsid w:val="002E6F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6">
    <w:name w:val="xl76"/>
    <w:basedOn w:val="Normal"/>
    <w:rsid w:val="002E6F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7">
    <w:name w:val="xl77"/>
    <w:basedOn w:val="Normal"/>
    <w:rsid w:val="002E6F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8">
    <w:name w:val="xl78"/>
    <w:basedOn w:val="Normal"/>
    <w:rsid w:val="002E6F6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9">
    <w:name w:val="xl79"/>
    <w:basedOn w:val="Normal"/>
    <w:rsid w:val="002E6F60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0">
    <w:name w:val="xl80"/>
    <w:basedOn w:val="Normal"/>
    <w:rsid w:val="002E6F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1">
    <w:name w:val="xl81"/>
    <w:basedOn w:val="Normal"/>
    <w:rsid w:val="002E6F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2">
    <w:name w:val="xl82"/>
    <w:basedOn w:val="Normal"/>
    <w:rsid w:val="002E6F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3">
    <w:name w:val="xl83"/>
    <w:basedOn w:val="Normal"/>
    <w:rsid w:val="002E6F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4">
    <w:name w:val="xl84"/>
    <w:basedOn w:val="Normal"/>
    <w:rsid w:val="002E6F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5">
    <w:name w:val="xl85"/>
    <w:basedOn w:val="Normal"/>
    <w:rsid w:val="002E6F6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6">
    <w:name w:val="xl86"/>
    <w:basedOn w:val="Normal"/>
    <w:rsid w:val="002E6F6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7">
    <w:name w:val="xl87"/>
    <w:basedOn w:val="Normal"/>
    <w:rsid w:val="002E6F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8">
    <w:name w:val="xl88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9">
    <w:name w:val="xl89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90">
    <w:name w:val="xl90"/>
    <w:basedOn w:val="Normal"/>
    <w:rsid w:val="002E6F6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91">
    <w:name w:val="xl91"/>
    <w:basedOn w:val="Normal"/>
    <w:rsid w:val="002E6F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92">
    <w:name w:val="xl92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93">
    <w:name w:val="xl93"/>
    <w:basedOn w:val="Normal"/>
    <w:rsid w:val="002E6F6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94">
    <w:name w:val="xl94"/>
    <w:basedOn w:val="Normal"/>
    <w:rsid w:val="002E6F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95">
    <w:name w:val="xl95"/>
    <w:basedOn w:val="Normal"/>
    <w:rsid w:val="002E6F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96">
    <w:name w:val="xl96"/>
    <w:basedOn w:val="Normal"/>
    <w:rsid w:val="002E6F6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97">
    <w:name w:val="xl97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98">
    <w:name w:val="xl98"/>
    <w:basedOn w:val="Normal"/>
    <w:rsid w:val="002E6F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99">
    <w:name w:val="xl99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2"/>
      <w:szCs w:val="12"/>
      <w:lang w:eastAsia="es-ES"/>
    </w:rPr>
  </w:style>
  <w:style w:type="paragraph" w:customStyle="1" w:styleId="xl100">
    <w:name w:val="xl100"/>
    <w:basedOn w:val="Normal"/>
    <w:rsid w:val="002E6F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01">
    <w:name w:val="xl101"/>
    <w:basedOn w:val="Normal"/>
    <w:rsid w:val="002E6F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02">
    <w:name w:val="xl102"/>
    <w:basedOn w:val="Normal"/>
    <w:rsid w:val="002E6F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03">
    <w:name w:val="xl103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04">
    <w:name w:val="xl104"/>
    <w:basedOn w:val="Normal"/>
    <w:rsid w:val="002E6F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05">
    <w:name w:val="xl105"/>
    <w:basedOn w:val="Normal"/>
    <w:rsid w:val="002E6F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06">
    <w:name w:val="xl106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07">
    <w:name w:val="xl107"/>
    <w:basedOn w:val="Normal"/>
    <w:rsid w:val="002E6F6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08">
    <w:name w:val="xl108"/>
    <w:basedOn w:val="Normal"/>
    <w:rsid w:val="002E6F6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09">
    <w:name w:val="xl109"/>
    <w:basedOn w:val="Normal"/>
    <w:rsid w:val="002E6F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10">
    <w:name w:val="xl110"/>
    <w:basedOn w:val="Normal"/>
    <w:rsid w:val="002E6F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11">
    <w:name w:val="xl111"/>
    <w:basedOn w:val="Normal"/>
    <w:rsid w:val="002E6F6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12">
    <w:name w:val="xl112"/>
    <w:basedOn w:val="Normal"/>
    <w:rsid w:val="002E6F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13">
    <w:name w:val="xl113"/>
    <w:basedOn w:val="Normal"/>
    <w:rsid w:val="002E6F6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14">
    <w:name w:val="xl114"/>
    <w:basedOn w:val="Normal"/>
    <w:rsid w:val="002E6F6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15">
    <w:name w:val="xl115"/>
    <w:basedOn w:val="Normal"/>
    <w:rsid w:val="002E6F6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16">
    <w:name w:val="xl116"/>
    <w:basedOn w:val="Normal"/>
    <w:rsid w:val="002E6F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17">
    <w:name w:val="xl117"/>
    <w:basedOn w:val="Normal"/>
    <w:rsid w:val="002E6F60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18">
    <w:name w:val="xl118"/>
    <w:basedOn w:val="Normal"/>
    <w:rsid w:val="002E6F6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19">
    <w:name w:val="xl119"/>
    <w:basedOn w:val="Normal"/>
    <w:rsid w:val="002E6F60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20">
    <w:name w:val="xl120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21">
    <w:name w:val="xl121"/>
    <w:basedOn w:val="Normal"/>
    <w:rsid w:val="002E6F6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22">
    <w:name w:val="xl122"/>
    <w:basedOn w:val="Normal"/>
    <w:rsid w:val="002E6F6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23">
    <w:name w:val="xl123"/>
    <w:basedOn w:val="Normal"/>
    <w:rsid w:val="002E6F6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24">
    <w:name w:val="xl124"/>
    <w:basedOn w:val="Normal"/>
    <w:rsid w:val="002E6F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25">
    <w:name w:val="xl125"/>
    <w:basedOn w:val="Normal"/>
    <w:rsid w:val="002E6F60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26">
    <w:name w:val="xl126"/>
    <w:basedOn w:val="Normal"/>
    <w:rsid w:val="002E6F6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27">
    <w:name w:val="xl127"/>
    <w:basedOn w:val="Normal"/>
    <w:rsid w:val="002E6F6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28">
    <w:name w:val="xl128"/>
    <w:basedOn w:val="Normal"/>
    <w:rsid w:val="002E6F6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29">
    <w:name w:val="xl129"/>
    <w:basedOn w:val="Normal"/>
    <w:rsid w:val="002E6F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30">
    <w:name w:val="xl130"/>
    <w:basedOn w:val="Normal"/>
    <w:rsid w:val="002E6F6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31">
    <w:name w:val="xl131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2"/>
      <w:szCs w:val="12"/>
      <w:lang w:eastAsia="es-ES"/>
    </w:rPr>
  </w:style>
  <w:style w:type="paragraph" w:customStyle="1" w:styleId="xl132">
    <w:name w:val="xl132"/>
    <w:basedOn w:val="Normal"/>
    <w:rsid w:val="002E6F6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33">
    <w:name w:val="xl133"/>
    <w:basedOn w:val="Normal"/>
    <w:rsid w:val="002E6F6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34">
    <w:name w:val="xl134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35">
    <w:name w:val="xl135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es-ES"/>
    </w:rPr>
  </w:style>
  <w:style w:type="paragraph" w:customStyle="1" w:styleId="xl136">
    <w:name w:val="xl136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37">
    <w:name w:val="xl137"/>
    <w:basedOn w:val="Normal"/>
    <w:rsid w:val="002E6F6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38">
    <w:name w:val="xl138"/>
    <w:basedOn w:val="Normal"/>
    <w:rsid w:val="002E6F6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39">
    <w:name w:val="xl139"/>
    <w:basedOn w:val="Normal"/>
    <w:rsid w:val="002E6F6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40">
    <w:name w:val="xl140"/>
    <w:basedOn w:val="Normal"/>
    <w:rsid w:val="002E6F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41">
    <w:name w:val="xl141"/>
    <w:basedOn w:val="Normal"/>
    <w:rsid w:val="002E6F6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42">
    <w:name w:val="xl142"/>
    <w:basedOn w:val="Normal"/>
    <w:rsid w:val="002E6F6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43">
    <w:name w:val="xl143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44">
    <w:name w:val="xl144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45">
    <w:name w:val="xl145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46">
    <w:name w:val="xl146"/>
    <w:basedOn w:val="Normal"/>
    <w:rsid w:val="002E6F6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7">
    <w:name w:val="xl147"/>
    <w:basedOn w:val="Normal"/>
    <w:rsid w:val="002E6F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48">
    <w:name w:val="xl148"/>
    <w:basedOn w:val="Normal"/>
    <w:rsid w:val="002E6F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49">
    <w:name w:val="xl149"/>
    <w:basedOn w:val="Normal"/>
    <w:rsid w:val="002E6F6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50">
    <w:name w:val="xl150"/>
    <w:basedOn w:val="Normal"/>
    <w:rsid w:val="002E6F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51">
    <w:name w:val="xl151"/>
    <w:basedOn w:val="Normal"/>
    <w:rsid w:val="002E6F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52">
    <w:name w:val="xl152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53">
    <w:name w:val="xl153"/>
    <w:basedOn w:val="Normal"/>
    <w:rsid w:val="002E6F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54">
    <w:name w:val="xl154"/>
    <w:basedOn w:val="Normal"/>
    <w:rsid w:val="002E6F6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55">
    <w:name w:val="xl155"/>
    <w:basedOn w:val="Normal"/>
    <w:rsid w:val="002E6F6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56">
    <w:name w:val="xl156"/>
    <w:basedOn w:val="Normal"/>
    <w:rsid w:val="002E6F6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57">
    <w:name w:val="xl157"/>
    <w:basedOn w:val="Normal"/>
    <w:rsid w:val="002E6F6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58">
    <w:name w:val="xl158"/>
    <w:basedOn w:val="Normal"/>
    <w:rsid w:val="002E6F6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59">
    <w:name w:val="xl159"/>
    <w:basedOn w:val="Normal"/>
    <w:rsid w:val="002E6F6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60">
    <w:name w:val="xl160"/>
    <w:basedOn w:val="Normal"/>
    <w:rsid w:val="002E6F6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61">
    <w:name w:val="xl161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62">
    <w:name w:val="xl162"/>
    <w:basedOn w:val="Normal"/>
    <w:rsid w:val="002E6F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63">
    <w:name w:val="xl163"/>
    <w:basedOn w:val="Normal"/>
    <w:rsid w:val="002E6F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64">
    <w:name w:val="xl164"/>
    <w:basedOn w:val="Normal"/>
    <w:rsid w:val="002E6F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65">
    <w:name w:val="xl165"/>
    <w:basedOn w:val="Normal"/>
    <w:rsid w:val="002E6F6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66">
    <w:name w:val="xl166"/>
    <w:basedOn w:val="Normal"/>
    <w:rsid w:val="002E6F6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67">
    <w:name w:val="xl167"/>
    <w:basedOn w:val="Normal"/>
    <w:rsid w:val="002E6F6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68">
    <w:name w:val="xl168"/>
    <w:basedOn w:val="Normal"/>
    <w:rsid w:val="002E6F6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69">
    <w:name w:val="xl169"/>
    <w:basedOn w:val="Normal"/>
    <w:rsid w:val="002E6F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70">
    <w:name w:val="xl170"/>
    <w:basedOn w:val="Normal"/>
    <w:rsid w:val="002E6F6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71">
    <w:name w:val="xl171"/>
    <w:basedOn w:val="Normal"/>
    <w:rsid w:val="002E6F6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72">
    <w:name w:val="xl172"/>
    <w:basedOn w:val="Normal"/>
    <w:rsid w:val="002E6F6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73">
    <w:name w:val="xl173"/>
    <w:basedOn w:val="Normal"/>
    <w:rsid w:val="002E6F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74">
    <w:name w:val="xl174"/>
    <w:basedOn w:val="Normal"/>
    <w:rsid w:val="002E6F6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75">
    <w:name w:val="xl175"/>
    <w:basedOn w:val="Normal"/>
    <w:rsid w:val="002E6F6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76">
    <w:name w:val="xl176"/>
    <w:basedOn w:val="Normal"/>
    <w:rsid w:val="002E6F6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77">
    <w:name w:val="xl177"/>
    <w:basedOn w:val="Normal"/>
    <w:rsid w:val="002E6F6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78">
    <w:name w:val="xl178"/>
    <w:basedOn w:val="Normal"/>
    <w:rsid w:val="002E6F60"/>
    <w:pPr>
      <w:pBdr>
        <w:top w:val="single" w:sz="8" w:space="0" w:color="auto"/>
        <w:bottom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79">
    <w:name w:val="xl179"/>
    <w:basedOn w:val="Normal"/>
    <w:rsid w:val="002E6F6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80">
    <w:name w:val="xl180"/>
    <w:basedOn w:val="Normal"/>
    <w:rsid w:val="002E6F6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81">
    <w:name w:val="xl181"/>
    <w:basedOn w:val="Normal"/>
    <w:rsid w:val="002E6F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82">
    <w:name w:val="xl182"/>
    <w:basedOn w:val="Normal"/>
    <w:rsid w:val="002E6F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83">
    <w:name w:val="xl183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84">
    <w:name w:val="xl184"/>
    <w:basedOn w:val="Normal"/>
    <w:rsid w:val="002E6F6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85">
    <w:name w:val="xl185"/>
    <w:basedOn w:val="Normal"/>
    <w:rsid w:val="002E6F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86">
    <w:name w:val="xl186"/>
    <w:basedOn w:val="Normal"/>
    <w:rsid w:val="002E6F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87">
    <w:name w:val="xl187"/>
    <w:basedOn w:val="Normal"/>
    <w:rsid w:val="002E6F6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88">
    <w:name w:val="xl188"/>
    <w:basedOn w:val="Normal"/>
    <w:rsid w:val="002E6F6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89">
    <w:name w:val="xl189"/>
    <w:basedOn w:val="Normal"/>
    <w:rsid w:val="002E6F6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90">
    <w:name w:val="xl190"/>
    <w:basedOn w:val="Normal"/>
    <w:rsid w:val="002E6F6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91">
    <w:name w:val="xl191"/>
    <w:basedOn w:val="Normal"/>
    <w:rsid w:val="002E6F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92">
    <w:name w:val="xl192"/>
    <w:basedOn w:val="Normal"/>
    <w:rsid w:val="002E6F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93">
    <w:name w:val="xl193"/>
    <w:basedOn w:val="Normal"/>
    <w:rsid w:val="002E6F6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94">
    <w:name w:val="xl194"/>
    <w:basedOn w:val="Normal"/>
    <w:rsid w:val="002E6F60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95">
    <w:name w:val="xl195"/>
    <w:basedOn w:val="Normal"/>
    <w:rsid w:val="002E6F6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96">
    <w:name w:val="xl196"/>
    <w:basedOn w:val="Normal"/>
    <w:rsid w:val="002E6F6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97">
    <w:name w:val="xl197"/>
    <w:basedOn w:val="Normal"/>
    <w:rsid w:val="002E6F6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98">
    <w:name w:val="xl198"/>
    <w:basedOn w:val="Normal"/>
    <w:rsid w:val="002E6F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99">
    <w:name w:val="xl199"/>
    <w:basedOn w:val="Normal"/>
    <w:rsid w:val="002E6F6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s-ES"/>
    </w:rPr>
  </w:style>
  <w:style w:type="paragraph" w:customStyle="1" w:styleId="xl200">
    <w:name w:val="xl200"/>
    <w:basedOn w:val="Normal"/>
    <w:rsid w:val="002E6F60"/>
    <w:pPr>
      <w:pBdr>
        <w:top w:val="single" w:sz="8" w:space="0" w:color="auto"/>
        <w:bottom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s-ES"/>
    </w:rPr>
  </w:style>
  <w:style w:type="paragraph" w:customStyle="1" w:styleId="xl201">
    <w:name w:val="xl201"/>
    <w:basedOn w:val="Normal"/>
    <w:rsid w:val="002E6F6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s-ES"/>
    </w:rPr>
  </w:style>
  <w:style w:type="paragraph" w:customStyle="1" w:styleId="xl202">
    <w:name w:val="xl202"/>
    <w:basedOn w:val="Normal"/>
    <w:rsid w:val="002E6F6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03">
    <w:name w:val="xl203"/>
    <w:basedOn w:val="Normal"/>
    <w:rsid w:val="002E6F6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04">
    <w:name w:val="xl204"/>
    <w:basedOn w:val="Normal"/>
    <w:rsid w:val="002E6F6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05">
    <w:name w:val="xl205"/>
    <w:basedOn w:val="Normal"/>
    <w:rsid w:val="002E6F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06">
    <w:name w:val="xl206"/>
    <w:basedOn w:val="Normal"/>
    <w:rsid w:val="002E6F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07">
    <w:name w:val="xl207"/>
    <w:basedOn w:val="Normal"/>
    <w:rsid w:val="002E6F6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08">
    <w:name w:val="xl208"/>
    <w:basedOn w:val="Normal"/>
    <w:rsid w:val="002E6F6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09">
    <w:name w:val="xl209"/>
    <w:basedOn w:val="Normal"/>
    <w:rsid w:val="002E6F6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10">
    <w:name w:val="xl210"/>
    <w:basedOn w:val="Normal"/>
    <w:rsid w:val="002E6F6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11">
    <w:name w:val="xl211"/>
    <w:basedOn w:val="Normal"/>
    <w:rsid w:val="002E6F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12">
    <w:name w:val="xl212"/>
    <w:basedOn w:val="Normal"/>
    <w:rsid w:val="002E6F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13">
    <w:name w:val="xl213"/>
    <w:basedOn w:val="Normal"/>
    <w:rsid w:val="002E6F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14">
    <w:name w:val="xl214"/>
    <w:basedOn w:val="Normal"/>
    <w:rsid w:val="002E6F6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15">
    <w:name w:val="xl215"/>
    <w:basedOn w:val="Normal"/>
    <w:rsid w:val="002E6F6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16">
    <w:name w:val="xl216"/>
    <w:basedOn w:val="Normal"/>
    <w:rsid w:val="002E6F6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17">
    <w:name w:val="xl217"/>
    <w:basedOn w:val="Normal"/>
    <w:rsid w:val="002E6F6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18">
    <w:name w:val="xl218"/>
    <w:basedOn w:val="Normal"/>
    <w:rsid w:val="002E6F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19">
    <w:name w:val="xl219"/>
    <w:basedOn w:val="Normal"/>
    <w:rsid w:val="002E6F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20">
    <w:name w:val="xl220"/>
    <w:basedOn w:val="Normal"/>
    <w:rsid w:val="002E6F6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21">
    <w:name w:val="xl221"/>
    <w:basedOn w:val="Normal"/>
    <w:rsid w:val="002E6F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22">
    <w:name w:val="xl222"/>
    <w:basedOn w:val="Normal"/>
    <w:rsid w:val="002E6F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23">
    <w:name w:val="xl223"/>
    <w:basedOn w:val="Normal"/>
    <w:rsid w:val="002E6F6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24">
    <w:name w:val="xl224"/>
    <w:basedOn w:val="Normal"/>
    <w:rsid w:val="002E6F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25">
    <w:name w:val="xl225"/>
    <w:basedOn w:val="Normal"/>
    <w:rsid w:val="002E6F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26">
    <w:name w:val="xl226"/>
    <w:basedOn w:val="Normal"/>
    <w:rsid w:val="002E6F6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27">
    <w:name w:val="xl227"/>
    <w:basedOn w:val="Normal"/>
    <w:rsid w:val="002E6F60"/>
    <w:pPr>
      <w:pBdr>
        <w:top w:val="single" w:sz="8" w:space="0" w:color="auto"/>
        <w:bottom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28">
    <w:name w:val="xl228"/>
    <w:basedOn w:val="Normal"/>
    <w:rsid w:val="002E6F6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29">
    <w:name w:val="xl229"/>
    <w:basedOn w:val="Normal"/>
    <w:rsid w:val="002E6F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30">
    <w:name w:val="xl230"/>
    <w:basedOn w:val="Normal"/>
    <w:rsid w:val="002E6F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31">
    <w:name w:val="xl231"/>
    <w:basedOn w:val="Normal"/>
    <w:rsid w:val="002E6F6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32">
    <w:name w:val="xl232"/>
    <w:basedOn w:val="Normal"/>
    <w:rsid w:val="002E6F6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33">
    <w:name w:val="xl233"/>
    <w:basedOn w:val="Normal"/>
    <w:rsid w:val="002E6F60"/>
    <w:pPr>
      <w:pBdr>
        <w:top w:val="single" w:sz="8" w:space="0" w:color="auto"/>
        <w:bottom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34">
    <w:name w:val="xl234"/>
    <w:basedOn w:val="Normal"/>
    <w:rsid w:val="002E6F6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35">
    <w:name w:val="xl235"/>
    <w:basedOn w:val="Normal"/>
    <w:rsid w:val="007846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36">
    <w:name w:val="xl236"/>
    <w:basedOn w:val="Normal"/>
    <w:rsid w:val="0078465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37">
    <w:name w:val="xl237"/>
    <w:basedOn w:val="Normal"/>
    <w:rsid w:val="0078465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38">
    <w:name w:val="xl238"/>
    <w:basedOn w:val="Normal"/>
    <w:rsid w:val="007846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39">
    <w:name w:val="xl239"/>
    <w:basedOn w:val="Normal"/>
    <w:rsid w:val="0078465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40">
    <w:name w:val="xl240"/>
    <w:basedOn w:val="Normal"/>
    <w:rsid w:val="0078465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41">
    <w:name w:val="xl241"/>
    <w:basedOn w:val="Normal"/>
    <w:rsid w:val="0078465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42">
    <w:name w:val="xl242"/>
    <w:basedOn w:val="Normal"/>
    <w:rsid w:val="0078465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43">
    <w:name w:val="xl243"/>
    <w:basedOn w:val="Normal"/>
    <w:rsid w:val="0078465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44">
    <w:name w:val="xl244"/>
    <w:basedOn w:val="Normal"/>
    <w:rsid w:val="0078465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45">
    <w:name w:val="xl245"/>
    <w:basedOn w:val="Normal"/>
    <w:rsid w:val="0078465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46">
    <w:name w:val="xl246"/>
    <w:basedOn w:val="Normal"/>
    <w:rsid w:val="0078465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47">
    <w:name w:val="xl247"/>
    <w:basedOn w:val="Normal"/>
    <w:rsid w:val="007846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48">
    <w:name w:val="xl248"/>
    <w:basedOn w:val="Normal"/>
    <w:rsid w:val="007846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49">
    <w:name w:val="xl249"/>
    <w:basedOn w:val="Normal"/>
    <w:rsid w:val="0078465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50">
    <w:name w:val="xl250"/>
    <w:basedOn w:val="Normal"/>
    <w:rsid w:val="0078465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51">
    <w:name w:val="xl251"/>
    <w:basedOn w:val="Normal"/>
    <w:rsid w:val="0078465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52">
    <w:name w:val="xl252"/>
    <w:basedOn w:val="Normal"/>
    <w:rsid w:val="007846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53">
    <w:name w:val="xl253"/>
    <w:basedOn w:val="Normal"/>
    <w:rsid w:val="007846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54">
    <w:name w:val="xl254"/>
    <w:basedOn w:val="Normal"/>
    <w:rsid w:val="007846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55">
    <w:name w:val="xl255"/>
    <w:basedOn w:val="Normal"/>
    <w:rsid w:val="0078465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56">
    <w:name w:val="xl256"/>
    <w:basedOn w:val="Normal"/>
    <w:rsid w:val="0078465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57">
    <w:name w:val="xl257"/>
    <w:basedOn w:val="Normal"/>
    <w:rsid w:val="0078465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58">
    <w:name w:val="xl258"/>
    <w:basedOn w:val="Normal"/>
    <w:rsid w:val="007846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59">
    <w:name w:val="xl259"/>
    <w:basedOn w:val="Normal"/>
    <w:rsid w:val="0078465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60">
    <w:name w:val="xl260"/>
    <w:basedOn w:val="Normal"/>
    <w:rsid w:val="007846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61">
    <w:name w:val="xl261"/>
    <w:basedOn w:val="Normal"/>
    <w:rsid w:val="007846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62">
    <w:name w:val="xl262"/>
    <w:basedOn w:val="Normal"/>
    <w:rsid w:val="007846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78465D"/>
    <w:pPr>
      <w:spacing w:after="0" w:line="240" w:lineRule="auto"/>
    </w:pPr>
    <w:rPr>
      <w:rFonts w:ascii="Calibri" w:eastAsia="Calibri" w:hAnsi="Calibri" w:cs="Times New Roman"/>
      <w:sz w:val="20"/>
      <w:szCs w:val="20"/>
      <w:lang w:val="es-EC" w:eastAsia="es-EC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2C6C1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font6">
    <w:name w:val="font6"/>
    <w:basedOn w:val="Normal"/>
    <w:rsid w:val="002C6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1213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Logistica-z1</dc:creator>
  <cp:lastModifiedBy>PAULINA MARTINEZ</cp:lastModifiedBy>
  <cp:revision>2</cp:revision>
  <cp:lastPrinted>2016-03-07T15:46:00Z</cp:lastPrinted>
  <dcterms:created xsi:type="dcterms:W3CDTF">2021-07-06T21:50:00Z</dcterms:created>
  <dcterms:modified xsi:type="dcterms:W3CDTF">2021-07-06T21:50:00Z</dcterms:modified>
</cp:coreProperties>
</file>